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002" w:rsidRDefault="00253002" w:rsidP="00253002">
      <w:pPr>
        <w:pStyle w:val="1"/>
        <w:jc w:val="right"/>
        <w:rPr>
          <w:b/>
        </w:rPr>
      </w:pPr>
      <w:r>
        <w:rPr>
          <w:b/>
        </w:rPr>
        <w:t>УТВЕРЖДАЮ</w:t>
      </w:r>
    </w:p>
    <w:p w:rsidR="00253002" w:rsidRDefault="00253002" w:rsidP="00253002">
      <w:pPr>
        <w:jc w:val="right"/>
      </w:pPr>
      <w:r>
        <w:t xml:space="preserve">                                                                   Директор филиала</w:t>
      </w:r>
    </w:p>
    <w:p w:rsidR="003F079A" w:rsidRDefault="003F079A" w:rsidP="00253002">
      <w:pPr>
        <w:jc w:val="right"/>
      </w:pPr>
      <w:r>
        <w:t>«Лидский хлебозавод»</w:t>
      </w:r>
    </w:p>
    <w:p w:rsidR="003F079A" w:rsidRDefault="003F079A" w:rsidP="00253002">
      <w:pPr>
        <w:jc w:val="right"/>
      </w:pPr>
      <w:r>
        <w:t>ОАО «Гроднохлебпром»</w:t>
      </w:r>
    </w:p>
    <w:p w:rsidR="00253002" w:rsidRDefault="00253002" w:rsidP="00253002">
      <w:pPr>
        <w:jc w:val="right"/>
      </w:pPr>
      <w:r>
        <w:t>Кулик Л.Л.</w:t>
      </w:r>
    </w:p>
    <w:p w:rsidR="003F079A" w:rsidRDefault="003F079A" w:rsidP="00253002">
      <w:pPr>
        <w:jc w:val="right"/>
      </w:pPr>
      <w:r>
        <w:t>_______________________</w:t>
      </w:r>
    </w:p>
    <w:p w:rsidR="003F079A" w:rsidRDefault="003F079A" w:rsidP="00253002">
      <w:pPr>
        <w:jc w:val="right"/>
      </w:pPr>
    </w:p>
    <w:p w:rsidR="003F079A" w:rsidRPr="00F2363B" w:rsidRDefault="00FF74F3" w:rsidP="00253002">
      <w:pPr>
        <w:jc w:val="right"/>
      </w:pPr>
      <w:r w:rsidRPr="00F2363B">
        <w:t>1</w:t>
      </w:r>
      <w:r w:rsidR="00F2363B">
        <w:t>0</w:t>
      </w:r>
      <w:r w:rsidR="003F079A" w:rsidRPr="00F2363B">
        <w:t xml:space="preserve"> </w:t>
      </w:r>
      <w:r w:rsidR="00F2363B">
        <w:t>февраля</w:t>
      </w:r>
      <w:r w:rsidR="003F079A" w:rsidRPr="00F2363B">
        <w:t xml:space="preserve"> 202</w:t>
      </w:r>
      <w:r w:rsidRPr="00F2363B">
        <w:t>1</w:t>
      </w:r>
      <w:r w:rsidR="003F079A" w:rsidRPr="00F2363B">
        <w:t xml:space="preserve"> года</w:t>
      </w:r>
    </w:p>
    <w:p w:rsidR="00253002" w:rsidRDefault="00253002" w:rsidP="003D642F">
      <w:pPr>
        <w:pStyle w:val="1"/>
        <w:jc w:val="center"/>
        <w:rPr>
          <w:b/>
        </w:rPr>
      </w:pPr>
    </w:p>
    <w:p w:rsidR="00253002" w:rsidRDefault="00253002" w:rsidP="003D642F">
      <w:pPr>
        <w:pStyle w:val="1"/>
        <w:jc w:val="center"/>
        <w:rPr>
          <w:b/>
        </w:rPr>
      </w:pPr>
    </w:p>
    <w:p w:rsidR="003D642F" w:rsidRDefault="001E0036" w:rsidP="003D642F">
      <w:pPr>
        <w:pStyle w:val="1"/>
        <w:jc w:val="center"/>
        <w:rPr>
          <w:b/>
        </w:rPr>
      </w:pPr>
      <w:r>
        <w:rPr>
          <w:b/>
        </w:rPr>
        <w:t>ПРИГЛАШЕНИЕ</w:t>
      </w:r>
    </w:p>
    <w:p w:rsidR="005D63C5" w:rsidRDefault="003D642F" w:rsidP="003D642F">
      <w:pPr>
        <w:pStyle w:val="1"/>
        <w:jc w:val="center"/>
        <w:rPr>
          <w:b/>
        </w:rPr>
      </w:pPr>
      <w:r>
        <w:rPr>
          <w:b/>
        </w:rPr>
        <w:t xml:space="preserve">на участие </w:t>
      </w:r>
      <w:r w:rsidR="001E0036">
        <w:rPr>
          <w:b/>
        </w:rPr>
        <w:t xml:space="preserve">в процедуре </w:t>
      </w:r>
      <w:r>
        <w:rPr>
          <w:b/>
        </w:rPr>
        <w:t>маркетинговых исследований</w:t>
      </w:r>
      <w:r w:rsidR="005D63C5">
        <w:rPr>
          <w:b/>
        </w:rPr>
        <w:t xml:space="preserve"> </w:t>
      </w:r>
    </w:p>
    <w:p w:rsidR="001E0036" w:rsidRDefault="005D63C5" w:rsidP="003D642F">
      <w:pPr>
        <w:pStyle w:val="1"/>
        <w:jc w:val="center"/>
        <w:rPr>
          <w:b/>
        </w:rPr>
      </w:pPr>
      <w:r>
        <w:rPr>
          <w:b/>
        </w:rPr>
        <w:t>№ __</w:t>
      </w:r>
      <w:r w:rsidR="00051DDF" w:rsidRPr="00051DDF">
        <w:rPr>
          <w:b/>
          <w:u w:val="single"/>
          <w:lang w:val="en-US"/>
        </w:rPr>
        <w:t>74-2021</w:t>
      </w:r>
      <w:r w:rsidR="00051DDF">
        <w:rPr>
          <w:b/>
        </w:rPr>
        <w:t>___</w:t>
      </w:r>
      <w:bookmarkStart w:id="0" w:name="_GoBack"/>
      <w:bookmarkEnd w:id="0"/>
    </w:p>
    <w:p w:rsidR="003D642F" w:rsidRPr="003D642F" w:rsidRDefault="003D642F" w:rsidP="003D642F"/>
    <w:p w:rsidR="005E0E81" w:rsidRDefault="005E0E81" w:rsidP="005E0E81">
      <w:pPr>
        <w:pStyle w:val="a3"/>
        <w:spacing w:after="0"/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Филиал </w:t>
      </w:r>
      <w:r w:rsidR="0082454A" w:rsidRPr="0082454A">
        <w:rPr>
          <w:sz w:val="26"/>
          <w:szCs w:val="26"/>
          <w:u w:val="single"/>
        </w:rPr>
        <w:t>Лидский хлебозавод</w:t>
      </w:r>
      <w:r>
        <w:rPr>
          <w:sz w:val="26"/>
          <w:szCs w:val="26"/>
        </w:rPr>
        <w:t xml:space="preserve"> </w:t>
      </w:r>
      <w:r w:rsidR="001E0036">
        <w:rPr>
          <w:sz w:val="26"/>
          <w:szCs w:val="26"/>
        </w:rPr>
        <w:t xml:space="preserve">ОАО «Гроднохлебпром» приглашает принять участие в </w:t>
      </w:r>
      <w:r w:rsidR="003D642F">
        <w:rPr>
          <w:sz w:val="26"/>
          <w:szCs w:val="26"/>
        </w:rPr>
        <w:t>процедуре маркетинговых исследований</w:t>
      </w:r>
      <w:r>
        <w:rPr>
          <w:sz w:val="26"/>
          <w:szCs w:val="26"/>
        </w:rPr>
        <w:t xml:space="preserve"> на закупку следующих товаров:</w:t>
      </w:r>
    </w:p>
    <w:p w:rsidR="005E0E81" w:rsidRPr="001A24A0" w:rsidRDefault="005D63C5" w:rsidP="001A24A0">
      <w:pPr>
        <w:pStyle w:val="a3"/>
        <w:ind w:firstLine="454"/>
        <w:jc w:val="both"/>
        <w:rPr>
          <w:b/>
          <w:bCs/>
          <w:sz w:val="26"/>
          <w:szCs w:val="26"/>
        </w:rPr>
      </w:pPr>
      <w:r w:rsidRPr="001367BE">
        <w:rPr>
          <w:sz w:val="26"/>
          <w:szCs w:val="26"/>
        </w:rPr>
        <w:t xml:space="preserve">- </w:t>
      </w:r>
      <w:r w:rsidR="001A24A0" w:rsidRPr="001A24A0">
        <w:rPr>
          <w:bCs/>
          <w:sz w:val="26"/>
          <w:szCs w:val="26"/>
        </w:rPr>
        <w:t>Машина для прочистки труб</w:t>
      </w:r>
      <w:r w:rsidR="00CF3C02" w:rsidRPr="00CF3C02">
        <w:rPr>
          <w:sz w:val="26"/>
          <w:szCs w:val="26"/>
        </w:rPr>
        <w:t>:</w:t>
      </w:r>
      <w:r w:rsidR="004B1287">
        <w:rPr>
          <w:sz w:val="26"/>
          <w:szCs w:val="26"/>
        </w:rPr>
        <w:t xml:space="preserve"> </w:t>
      </w:r>
      <w:r w:rsidR="001A24A0" w:rsidRPr="001A24A0">
        <w:rPr>
          <w:sz w:val="26"/>
          <w:szCs w:val="26"/>
        </w:rPr>
        <w:t>Частота вращения</w:t>
      </w:r>
      <w:r w:rsidR="001A24A0">
        <w:rPr>
          <w:sz w:val="26"/>
          <w:szCs w:val="26"/>
        </w:rPr>
        <w:t xml:space="preserve"> - </w:t>
      </w:r>
      <w:r w:rsidR="001A24A0" w:rsidRPr="001A24A0">
        <w:rPr>
          <w:bCs/>
          <w:sz w:val="26"/>
          <w:szCs w:val="26"/>
        </w:rPr>
        <w:t>467 об/мин</w:t>
      </w:r>
      <w:r w:rsidR="005C048C" w:rsidRPr="005C048C">
        <w:rPr>
          <w:sz w:val="26"/>
          <w:szCs w:val="26"/>
        </w:rPr>
        <w:t xml:space="preserve">, </w:t>
      </w:r>
      <w:r w:rsidR="001A24A0">
        <w:rPr>
          <w:sz w:val="26"/>
          <w:szCs w:val="26"/>
        </w:rPr>
        <w:t>у</w:t>
      </w:r>
      <w:r w:rsidR="001A24A0" w:rsidRPr="001A24A0">
        <w:rPr>
          <w:sz w:val="26"/>
          <w:szCs w:val="26"/>
        </w:rPr>
        <w:t>ровень звука</w:t>
      </w:r>
      <w:r w:rsidR="001A24A0">
        <w:rPr>
          <w:sz w:val="26"/>
          <w:szCs w:val="26"/>
        </w:rPr>
        <w:t xml:space="preserve"> - </w:t>
      </w:r>
      <w:r w:rsidR="001A24A0" w:rsidRPr="001A24A0">
        <w:rPr>
          <w:b/>
          <w:bCs/>
          <w:sz w:val="26"/>
          <w:szCs w:val="26"/>
        </w:rPr>
        <w:t>7</w:t>
      </w:r>
      <w:r w:rsidR="001A24A0" w:rsidRPr="001A24A0">
        <w:rPr>
          <w:bCs/>
          <w:sz w:val="26"/>
          <w:szCs w:val="26"/>
        </w:rPr>
        <w:t>5 дБ (А)</w:t>
      </w:r>
      <w:r w:rsidR="005C048C" w:rsidRPr="005C048C">
        <w:rPr>
          <w:sz w:val="26"/>
          <w:szCs w:val="26"/>
        </w:rPr>
        <w:t>,</w:t>
      </w:r>
      <w:r w:rsidR="005C048C">
        <w:rPr>
          <w:sz w:val="26"/>
          <w:szCs w:val="26"/>
        </w:rPr>
        <w:t xml:space="preserve"> </w:t>
      </w:r>
      <w:r w:rsidR="001A24A0">
        <w:rPr>
          <w:sz w:val="26"/>
          <w:szCs w:val="26"/>
        </w:rPr>
        <w:t>в</w:t>
      </w:r>
      <w:r w:rsidR="001A24A0" w:rsidRPr="001A24A0">
        <w:rPr>
          <w:sz w:val="26"/>
          <w:szCs w:val="26"/>
        </w:rPr>
        <w:t>ес полной комплектации</w:t>
      </w:r>
      <w:r w:rsidR="001A24A0">
        <w:rPr>
          <w:sz w:val="26"/>
          <w:szCs w:val="26"/>
        </w:rPr>
        <w:t xml:space="preserve"> - </w:t>
      </w:r>
      <w:r w:rsidR="001A24A0" w:rsidRPr="001A24A0">
        <w:rPr>
          <w:bCs/>
          <w:sz w:val="26"/>
          <w:szCs w:val="26"/>
        </w:rPr>
        <w:t>33,5 кг</w:t>
      </w:r>
      <w:r w:rsidR="005C048C" w:rsidRPr="005C048C">
        <w:rPr>
          <w:sz w:val="26"/>
          <w:szCs w:val="26"/>
        </w:rPr>
        <w:t>,</w:t>
      </w:r>
      <w:r w:rsidR="005C048C" w:rsidRPr="005C048C">
        <w:rPr>
          <w:rFonts w:ascii="verdana, sans-serif" w:hAnsi="verdana, sans-serif"/>
          <w:color w:val="111111"/>
          <w:sz w:val="32"/>
          <w:szCs w:val="32"/>
          <w:lang w:eastAsia="ru-RU"/>
        </w:rPr>
        <w:t xml:space="preserve"> </w:t>
      </w:r>
      <w:r w:rsidR="001A24A0">
        <w:rPr>
          <w:sz w:val="26"/>
          <w:szCs w:val="26"/>
        </w:rPr>
        <w:t>д</w:t>
      </w:r>
      <w:r w:rsidR="001A24A0" w:rsidRPr="001A24A0">
        <w:rPr>
          <w:sz w:val="26"/>
          <w:szCs w:val="26"/>
        </w:rPr>
        <w:t>иаметр труб</w:t>
      </w:r>
      <w:r w:rsidR="001A24A0">
        <w:rPr>
          <w:sz w:val="26"/>
          <w:szCs w:val="26"/>
        </w:rPr>
        <w:t xml:space="preserve"> - </w:t>
      </w:r>
      <w:r w:rsidR="001A24A0" w:rsidRPr="001A24A0">
        <w:rPr>
          <w:bCs/>
          <w:sz w:val="26"/>
          <w:szCs w:val="26"/>
        </w:rPr>
        <w:t>20 – 250 мм</w:t>
      </w:r>
      <w:r w:rsidR="005C048C" w:rsidRPr="005C048C">
        <w:rPr>
          <w:sz w:val="26"/>
          <w:szCs w:val="26"/>
        </w:rPr>
        <w:t>.</w:t>
      </w:r>
      <w:r w:rsidR="001A24A0">
        <w:rPr>
          <w:sz w:val="26"/>
          <w:szCs w:val="26"/>
        </w:rPr>
        <w:t>, м</w:t>
      </w:r>
      <w:r w:rsidR="001A24A0" w:rsidRPr="001A24A0">
        <w:rPr>
          <w:sz w:val="26"/>
          <w:szCs w:val="26"/>
        </w:rPr>
        <w:t>ощность</w:t>
      </w:r>
      <w:r w:rsidR="001A24A0">
        <w:rPr>
          <w:sz w:val="26"/>
          <w:szCs w:val="26"/>
        </w:rPr>
        <w:t xml:space="preserve"> - </w:t>
      </w:r>
      <w:r w:rsidR="001A24A0" w:rsidRPr="001A24A0">
        <w:rPr>
          <w:bCs/>
          <w:sz w:val="26"/>
          <w:szCs w:val="26"/>
        </w:rPr>
        <w:t>900 Вт</w:t>
      </w:r>
      <w:r w:rsidR="001A24A0">
        <w:rPr>
          <w:b/>
          <w:bCs/>
          <w:sz w:val="26"/>
          <w:szCs w:val="26"/>
        </w:rPr>
        <w:t xml:space="preserve">, </w:t>
      </w:r>
      <w:r w:rsidR="001A24A0">
        <w:rPr>
          <w:sz w:val="26"/>
          <w:szCs w:val="26"/>
        </w:rPr>
        <w:t>н</w:t>
      </w:r>
      <w:r w:rsidR="001A24A0" w:rsidRPr="001A24A0">
        <w:rPr>
          <w:sz w:val="26"/>
          <w:szCs w:val="26"/>
        </w:rPr>
        <w:t>апряжение</w:t>
      </w:r>
      <w:r w:rsidR="001A24A0">
        <w:rPr>
          <w:sz w:val="26"/>
          <w:szCs w:val="26"/>
        </w:rPr>
        <w:t xml:space="preserve"> - </w:t>
      </w:r>
      <w:r w:rsidR="001A24A0" w:rsidRPr="001A24A0">
        <w:rPr>
          <w:bCs/>
          <w:sz w:val="26"/>
          <w:szCs w:val="26"/>
        </w:rPr>
        <w:t>230 В</w:t>
      </w:r>
      <w:r w:rsidR="001A24A0">
        <w:rPr>
          <w:sz w:val="26"/>
          <w:szCs w:val="26"/>
        </w:rPr>
        <w:t>.</w:t>
      </w:r>
      <w:r w:rsidR="005C048C" w:rsidRPr="005C048C">
        <w:rPr>
          <w:sz w:val="26"/>
          <w:szCs w:val="26"/>
        </w:rPr>
        <w:tab/>
      </w:r>
    </w:p>
    <w:p w:rsidR="001E0036" w:rsidRDefault="001E0036" w:rsidP="001E0036">
      <w:pPr>
        <w:pStyle w:val="a3"/>
        <w:spacing w:after="0"/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>Сведения о Заказчике (организаторе):</w:t>
      </w:r>
    </w:p>
    <w:p w:rsidR="001E0036" w:rsidRPr="00F44E4C" w:rsidRDefault="001E0036" w:rsidP="001E0036">
      <w:pPr>
        <w:pStyle w:val="a3"/>
        <w:spacing w:after="0"/>
        <w:ind w:firstLine="454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1. Полное наименование организации:</w:t>
      </w:r>
      <w:r w:rsidR="005E0E81">
        <w:rPr>
          <w:sz w:val="26"/>
          <w:szCs w:val="26"/>
        </w:rPr>
        <w:t xml:space="preserve"> </w:t>
      </w:r>
      <w:r w:rsidR="00F44E4C" w:rsidRPr="00F44E4C">
        <w:rPr>
          <w:sz w:val="26"/>
          <w:szCs w:val="26"/>
          <w:u w:val="single"/>
        </w:rPr>
        <w:t>Филиал «Лидский хлебозавод» ОАО «Гроднохлебпром»</w:t>
      </w:r>
      <w:r w:rsidR="005E0E81" w:rsidRPr="00F44E4C">
        <w:rPr>
          <w:sz w:val="26"/>
          <w:szCs w:val="26"/>
          <w:u w:val="single"/>
        </w:rPr>
        <w:t xml:space="preserve"> </w:t>
      </w:r>
    </w:p>
    <w:p w:rsidR="005E0E81" w:rsidRPr="00F44E4C" w:rsidRDefault="001E0036" w:rsidP="00F44E4C">
      <w:pPr>
        <w:jc w:val="both"/>
        <w:rPr>
          <w:rFonts w:eastAsia="Calibri"/>
          <w:sz w:val="26"/>
          <w:szCs w:val="26"/>
          <w:u w:val="single"/>
          <w:lang w:eastAsia="en-US"/>
        </w:rPr>
      </w:pPr>
      <w:r>
        <w:rPr>
          <w:sz w:val="26"/>
          <w:szCs w:val="26"/>
        </w:rPr>
        <w:t>2. Юридический адрес</w:t>
      </w:r>
      <w:r w:rsidR="005E0E81">
        <w:rPr>
          <w:sz w:val="26"/>
          <w:szCs w:val="26"/>
        </w:rPr>
        <w:t xml:space="preserve">: </w:t>
      </w:r>
      <w:r w:rsidR="00F44E4C" w:rsidRPr="00F44E4C">
        <w:rPr>
          <w:rFonts w:eastAsia="Calibri"/>
          <w:sz w:val="26"/>
          <w:szCs w:val="26"/>
          <w:u w:val="single"/>
          <w:lang w:eastAsia="en-US"/>
        </w:rPr>
        <w:t>ул. Шубина,14, г. Лида, Гродненская область,231281</w:t>
      </w:r>
    </w:p>
    <w:p w:rsidR="00F44E4C" w:rsidRDefault="001E0036" w:rsidP="00F44E4C">
      <w:pPr>
        <w:jc w:val="both"/>
        <w:rPr>
          <w:rFonts w:eastAsia="Calibri"/>
          <w:color w:val="000000"/>
          <w:sz w:val="32"/>
          <w:szCs w:val="32"/>
          <w:lang w:eastAsia="en-US"/>
        </w:rPr>
      </w:pPr>
      <w:r>
        <w:rPr>
          <w:sz w:val="26"/>
          <w:szCs w:val="26"/>
        </w:rPr>
        <w:t>3.Банковские реквизиты организатора переговоров</w:t>
      </w:r>
      <w:r w:rsidRPr="007C69BC">
        <w:rPr>
          <w:sz w:val="26"/>
          <w:szCs w:val="26"/>
        </w:rPr>
        <w:t>:</w:t>
      </w:r>
      <w:r w:rsidR="00F44E4C" w:rsidRPr="00F44E4C">
        <w:rPr>
          <w:rFonts w:eastAsia="Calibri"/>
          <w:color w:val="000000"/>
          <w:sz w:val="32"/>
          <w:szCs w:val="32"/>
          <w:lang w:eastAsia="en-US"/>
        </w:rPr>
        <w:t xml:space="preserve"> </w:t>
      </w:r>
    </w:p>
    <w:p w:rsidR="00F44E4C" w:rsidRPr="00F44E4C" w:rsidRDefault="00F44E4C" w:rsidP="00F44E4C">
      <w:pPr>
        <w:jc w:val="both"/>
        <w:rPr>
          <w:rFonts w:eastAsia="Calibri"/>
          <w:sz w:val="26"/>
          <w:szCs w:val="26"/>
          <w:u w:val="single"/>
          <w:lang w:eastAsia="en-US"/>
        </w:rPr>
      </w:pPr>
      <w:r w:rsidRPr="00F44E4C">
        <w:rPr>
          <w:rFonts w:eastAsia="Calibri"/>
          <w:color w:val="000000"/>
          <w:sz w:val="26"/>
          <w:szCs w:val="26"/>
          <w:u w:val="single"/>
          <w:lang w:eastAsia="en-US"/>
        </w:rPr>
        <w:t xml:space="preserve">р\с </w:t>
      </w:r>
      <w:r w:rsidRPr="00F44E4C">
        <w:rPr>
          <w:rFonts w:eastAsia="Calibri"/>
          <w:color w:val="000000"/>
          <w:sz w:val="26"/>
          <w:szCs w:val="26"/>
          <w:u w:val="single"/>
          <w:lang w:val="en-US" w:eastAsia="en-US"/>
        </w:rPr>
        <w:t>BY</w:t>
      </w:r>
      <w:r w:rsidRPr="00F44E4C">
        <w:rPr>
          <w:rFonts w:eastAsia="Calibri"/>
          <w:color w:val="000000"/>
          <w:sz w:val="26"/>
          <w:szCs w:val="26"/>
          <w:u w:val="single"/>
          <w:lang w:eastAsia="en-US"/>
        </w:rPr>
        <w:t>28</w:t>
      </w:r>
      <w:r w:rsidRPr="00F44E4C">
        <w:rPr>
          <w:rFonts w:eastAsia="Calibri"/>
          <w:color w:val="000000"/>
          <w:sz w:val="26"/>
          <w:szCs w:val="26"/>
          <w:u w:val="single"/>
          <w:lang w:val="en-US" w:eastAsia="en-US"/>
        </w:rPr>
        <w:t>BAPB</w:t>
      </w:r>
      <w:r w:rsidRPr="00F44E4C">
        <w:rPr>
          <w:rFonts w:eastAsia="Calibri"/>
          <w:color w:val="000000"/>
          <w:sz w:val="26"/>
          <w:szCs w:val="26"/>
          <w:u w:val="single"/>
          <w:lang w:eastAsia="en-US"/>
        </w:rPr>
        <w:t>30122800500140000000,</w:t>
      </w:r>
      <w:r w:rsidRPr="00F44E4C">
        <w:rPr>
          <w:rFonts w:eastAsia="Calibri"/>
          <w:sz w:val="26"/>
          <w:szCs w:val="26"/>
          <w:u w:val="single"/>
          <w:lang w:eastAsia="en-US"/>
        </w:rPr>
        <w:t xml:space="preserve"> </w:t>
      </w:r>
      <w:r w:rsidRPr="00F44E4C">
        <w:rPr>
          <w:rFonts w:eastAsia="Lucida Sans Unicode"/>
          <w:color w:val="000000"/>
          <w:kern w:val="3"/>
          <w:sz w:val="26"/>
          <w:szCs w:val="26"/>
          <w:u w:val="single"/>
          <w:lang w:eastAsia="zh-CN" w:bidi="hi-IN"/>
        </w:rPr>
        <w:t xml:space="preserve">ОАО «Белагропромбанк»,код банка </w:t>
      </w:r>
      <w:r w:rsidRPr="00F44E4C">
        <w:rPr>
          <w:rFonts w:eastAsia="Lucida Sans Unicode"/>
          <w:color w:val="000000"/>
          <w:kern w:val="3"/>
          <w:sz w:val="26"/>
          <w:szCs w:val="26"/>
          <w:u w:val="single"/>
          <w:lang w:val="en-US" w:eastAsia="zh-CN" w:bidi="hi-IN"/>
        </w:rPr>
        <w:t>BAPBBY</w:t>
      </w:r>
      <w:r w:rsidRPr="00F44E4C">
        <w:rPr>
          <w:rFonts w:eastAsia="Lucida Sans Unicode"/>
          <w:color w:val="000000"/>
          <w:kern w:val="3"/>
          <w:sz w:val="26"/>
          <w:szCs w:val="26"/>
          <w:u w:val="single"/>
          <w:lang w:eastAsia="zh-CN" w:bidi="hi-IN"/>
        </w:rPr>
        <w:t>2</w:t>
      </w:r>
      <w:r w:rsidRPr="00F44E4C">
        <w:rPr>
          <w:rFonts w:eastAsia="Lucida Sans Unicode"/>
          <w:color w:val="000000"/>
          <w:kern w:val="3"/>
          <w:sz w:val="26"/>
          <w:szCs w:val="26"/>
          <w:u w:val="single"/>
          <w:lang w:val="en-US" w:eastAsia="zh-CN" w:bidi="hi-IN"/>
        </w:rPr>
        <w:t>X</w:t>
      </w:r>
      <w:r w:rsidRPr="00F44E4C">
        <w:rPr>
          <w:rFonts w:eastAsia="Lucida Sans Unicode"/>
          <w:color w:val="000000"/>
          <w:kern w:val="3"/>
          <w:sz w:val="26"/>
          <w:szCs w:val="26"/>
          <w:u w:val="single"/>
          <w:lang w:eastAsia="zh-CN" w:bidi="hi-IN"/>
        </w:rPr>
        <w:t>,УНП банка  100693551, УНП 500172774; ОКПО 05542295</w:t>
      </w:r>
    </w:p>
    <w:p w:rsidR="001E0036" w:rsidRPr="0060692E" w:rsidRDefault="001E0036" w:rsidP="001E0036">
      <w:pPr>
        <w:ind w:firstLine="454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4. Фамилия ответственного </w:t>
      </w:r>
      <w:r w:rsidR="00637D46">
        <w:rPr>
          <w:sz w:val="26"/>
          <w:szCs w:val="26"/>
        </w:rPr>
        <w:t>исполнителя</w:t>
      </w:r>
      <w:r>
        <w:rPr>
          <w:sz w:val="26"/>
          <w:szCs w:val="26"/>
        </w:rPr>
        <w:t xml:space="preserve">, контактные телефоны и т. ф.: </w:t>
      </w:r>
      <w:r w:rsidR="0082454A">
        <w:rPr>
          <w:sz w:val="26"/>
          <w:szCs w:val="26"/>
          <w:u w:val="single"/>
        </w:rPr>
        <w:t>Дехтяренко Виктор Сергеевич, 80291338763, т.ф.80154655171</w:t>
      </w:r>
    </w:p>
    <w:p w:rsidR="001E0036" w:rsidRDefault="003D642F" w:rsidP="001E0036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1E0036">
        <w:rPr>
          <w:sz w:val="26"/>
          <w:szCs w:val="26"/>
        </w:rPr>
        <w:t xml:space="preserve">. Источник финансирования: </w:t>
      </w:r>
      <w:r w:rsidR="001E0036" w:rsidRPr="0060692E">
        <w:rPr>
          <w:sz w:val="26"/>
          <w:szCs w:val="26"/>
          <w:u w:val="single"/>
        </w:rPr>
        <w:t>собственные средства</w:t>
      </w:r>
      <w:r w:rsidR="001E0036">
        <w:rPr>
          <w:sz w:val="26"/>
          <w:szCs w:val="26"/>
        </w:rPr>
        <w:t>.</w:t>
      </w:r>
    </w:p>
    <w:p w:rsidR="001E0036" w:rsidRPr="00933B4F" w:rsidRDefault="003D642F" w:rsidP="001E0036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1E0036">
        <w:rPr>
          <w:sz w:val="26"/>
          <w:szCs w:val="26"/>
        </w:rPr>
        <w:t xml:space="preserve">. Порядок получения документации для переговоров: </w:t>
      </w:r>
      <w:r w:rsidR="001E0036" w:rsidRPr="00933B4F">
        <w:rPr>
          <w:sz w:val="26"/>
          <w:szCs w:val="26"/>
          <w:u w:val="single"/>
        </w:rPr>
        <w:t>по электронной почте</w:t>
      </w:r>
      <w:r w:rsidR="0082454A">
        <w:rPr>
          <w:sz w:val="26"/>
          <w:szCs w:val="26"/>
          <w:u w:val="single"/>
        </w:rPr>
        <w:t xml:space="preserve"> </w:t>
      </w:r>
      <w:r w:rsidR="0082454A">
        <w:rPr>
          <w:sz w:val="26"/>
          <w:szCs w:val="26"/>
          <w:u w:val="single"/>
          <w:lang w:val="en-US"/>
        </w:rPr>
        <w:t>hleb</w:t>
      </w:r>
      <w:r w:rsidR="0082454A" w:rsidRPr="0082454A">
        <w:rPr>
          <w:sz w:val="26"/>
          <w:szCs w:val="26"/>
          <w:u w:val="single"/>
        </w:rPr>
        <w:t>@</w:t>
      </w:r>
      <w:r w:rsidR="0082454A">
        <w:rPr>
          <w:sz w:val="26"/>
          <w:szCs w:val="26"/>
          <w:u w:val="single"/>
          <w:lang w:val="en-US"/>
        </w:rPr>
        <w:t>mail</w:t>
      </w:r>
      <w:r w:rsidR="0082454A" w:rsidRPr="0082454A">
        <w:rPr>
          <w:sz w:val="26"/>
          <w:szCs w:val="26"/>
          <w:u w:val="single"/>
        </w:rPr>
        <w:t>.</w:t>
      </w:r>
      <w:r w:rsidR="0082454A">
        <w:rPr>
          <w:sz w:val="26"/>
          <w:szCs w:val="26"/>
          <w:u w:val="single"/>
          <w:lang w:val="en-US"/>
        </w:rPr>
        <w:t>lida</w:t>
      </w:r>
      <w:r w:rsidR="0082454A" w:rsidRPr="0082454A">
        <w:rPr>
          <w:sz w:val="26"/>
          <w:szCs w:val="26"/>
          <w:u w:val="single"/>
        </w:rPr>
        <w:t>.</w:t>
      </w:r>
      <w:r w:rsidR="0082454A">
        <w:rPr>
          <w:sz w:val="26"/>
          <w:szCs w:val="26"/>
          <w:u w:val="single"/>
          <w:lang w:val="en-US"/>
        </w:rPr>
        <w:t>by</w:t>
      </w:r>
    </w:p>
    <w:p w:rsidR="001E0036" w:rsidRPr="00933B4F" w:rsidRDefault="003D642F" w:rsidP="001E0036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1E0036">
        <w:rPr>
          <w:sz w:val="26"/>
          <w:szCs w:val="26"/>
        </w:rPr>
        <w:t xml:space="preserve">. Срок предоставления предложений </w:t>
      </w:r>
      <w:r w:rsidR="00637D46">
        <w:rPr>
          <w:sz w:val="26"/>
          <w:szCs w:val="26"/>
        </w:rPr>
        <w:t xml:space="preserve">по процедуре маркетинговых исследований </w:t>
      </w:r>
      <w:r w:rsidR="001E0036">
        <w:rPr>
          <w:sz w:val="26"/>
          <w:szCs w:val="26"/>
        </w:rPr>
        <w:t xml:space="preserve">участников: </w:t>
      </w:r>
      <w:r w:rsidR="00895A89">
        <w:rPr>
          <w:sz w:val="26"/>
          <w:szCs w:val="26"/>
        </w:rPr>
        <w:t xml:space="preserve">до </w:t>
      </w:r>
      <w:r w:rsidR="00F2363B">
        <w:rPr>
          <w:sz w:val="26"/>
          <w:szCs w:val="26"/>
        </w:rPr>
        <w:t>21</w:t>
      </w:r>
      <w:r w:rsidR="00FF74F3">
        <w:rPr>
          <w:sz w:val="26"/>
          <w:szCs w:val="26"/>
        </w:rPr>
        <w:t xml:space="preserve"> </w:t>
      </w:r>
      <w:r w:rsidR="00F2363B">
        <w:rPr>
          <w:sz w:val="26"/>
          <w:szCs w:val="26"/>
        </w:rPr>
        <w:t>февраля</w:t>
      </w:r>
      <w:r w:rsidR="0082454A">
        <w:rPr>
          <w:sz w:val="26"/>
          <w:szCs w:val="26"/>
        </w:rPr>
        <w:t xml:space="preserve"> 202</w:t>
      </w:r>
      <w:r w:rsidR="00FF74F3">
        <w:rPr>
          <w:sz w:val="26"/>
          <w:szCs w:val="26"/>
        </w:rPr>
        <w:t>1</w:t>
      </w:r>
      <w:r w:rsidR="0082454A">
        <w:rPr>
          <w:sz w:val="26"/>
          <w:szCs w:val="26"/>
        </w:rPr>
        <w:t>г</w:t>
      </w:r>
      <w:r w:rsidR="00D17A23">
        <w:rPr>
          <w:sz w:val="26"/>
          <w:szCs w:val="26"/>
        </w:rPr>
        <w:t xml:space="preserve"> без снижения цены заказа</w:t>
      </w:r>
      <w:r w:rsidR="001E0036" w:rsidRPr="00895A89">
        <w:rPr>
          <w:sz w:val="26"/>
          <w:szCs w:val="26"/>
        </w:rPr>
        <w:t>.</w:t>
      </w:r>
    </w:p>
    <w:p w:rsidR="00A102AF" w:rsidRDefault="00895A89" w:rsidP="00590CEF">
      <w:pPr>
        <w:ind w:firstLine="454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8</w:t>
      </w:r>
      <w:r w:rsidR="001E0036">
        <w:rPr>
          <w:sz w:val="26"/>
          <w:szCs w:val="26"/>
        </w:rPr>
        <w:t>. Наименование валюты</w:t>
      </w:r>
      <w:r w:rsidR="00A102AF">
        <w:rPr>
          <w:sz w:val="26"/>
          <w:szCs w:val="26"/>
        </w:rPr>
        <w:t>:</w:t>
      </w:r>
      <w:r w:rsidR="001E0036">
        <w:rPr>
          <w:sz w:val="26"/>
          <w:szCs w:val="26"/>
        </w:rPr>
        <w:t xml:space="preserve"> </w:t>
      </w:r>
      <w:r w:rsidR="001E0036" w:rsidRPr="00954EDA">
        <w:rPr>
          <w:sz w:val="26"/>
          <w:szCs w:val="26"/>
          <w:u w:val="single"/>
        </w:rPr>
        <w:t>белорусский рубль</w:t>
      </w:r>
    </w:p>
    <w:p w:rsidR="00D17A23" w:rsidRDefault="00A102AF" w:rsidP="00590CEF">
      <w:pPr>
        <w:ind w:firstLine="454"/>
        <w:jc w:val="both"/>
        <w:rPr>
          <w:sz w:val="26"/>
          <w:szCs w:val="26"/>
          <w:u w:val="single"/>
        </w:rPr>
      </w:pPr>
      <w:r w:rsidRPr="00A102AF">
        <w:rPr>
          <w:sz w:val="26"/>
          <w:szCs w:val="26"/>
        </w:rPr>
        <w:t xml:space="preserve">9. </w:t>
      </w:r>
      <w:r w:rsidR="00406B87">
        <w:rPr>
          <w:sz w:val="26"/>
          <w:szCs w:val="26"/>
        </w:rPr>
        <w:t>Условия</w:t>
      </w:r>
      <w:r w:rsidRPr="00A102AF">
        <w:rPr>
          <w:sz w:val="26"/>
          <w:szCs w:val="26"/>
        </w:rPr>
        <w:t xml:space="preserve"> оплаты: </w:t>
      </w:r>
      <w:r w:rsidR="00406B87">
        <w:rPr>
          <w:sz w:val="26"/>
          <w:szCs w:val="26"/>
          <w:u w:val="single"/>
        </w:rPr>
        <w:t>50% - авансовый платеж при подтверждении заказа</w:t>
      </w:r>
      <w:r w:rsidR="00406B87" w:rsidRPr="00406B87">
        <w:rPr>
          <w:sz w:val="26"/>
          <w:szCs w:val="26"/>
          <w:u w:val="single"/>
        </w:rPr>
        <w:t>;</w:t>
      </w:r>
      <w:r w:rsidR="00406B87">
        <w:rPr>
          <w:sz w:val="26"/>
          <w:szCs w:val="26"/>
          <w:u w:val="single"/>
        </w:rPr>
        <w:t xml:space="preserve"> 50% после поставки товара в течении 10 календарных дней</w:t>
      </w:r>
      <w:r w:rsidR="005D63C5">
        <w:rPr>
          <w:sz w:val="26"/>
          <w:szCs w:val="26"/>
          <w:u w:val="single"/>
        </w:rPr>
        <w:t>.</w:t>
      </w:r>
    </w:p>
    <w:p w:rsidR="001E0036" w:rsidRDefault="00A102AF" w:rsidP="00590CEF">
      <w:pPr>
        <w:ind w:firstLine="454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10</w:t>
      </w:r>
      <w:r w:rsidR="00D17A23">
        <w:rPr>
          <w:sz w:val="26"/>
          <w:szCs w:val="26"/>
        </w:rPr>
        <w:t>. Цена заказа, применяемая в качестве стартовой:</w:t>
      </w:r>
      <w:r w:rsidR="00D17A23">
        <w:rPr>
          <w:sz w:val="26"/>
          <w:szCs w:val="26"/>
          <w:u w:val="single"/>
        </w:rPr>
        <w:t xml:space="preserve"> меньшая из представленных</w:t>
      </w:r>
      <w:r w:rsidR="00637D46">
        <w:rPr>
          <w:sz w:val="26"/>
          <w:szCs w:val="26"/>
          <w:u w:val="single"/>
        </w:rPr>
        <w:t xml:space="preserve"> по единице наименования товара</w:t>
      </w:r>
      <w:r w:rsidR="001E0036" w:rsidRPr="00954EDA">
        <w:rPr>
          <w:sz w:val="26"/>
          <w:szCs w:val="26"/>
          <w:u w:val="single"/>
        </w:rPr>
        <w:t>.</w:t>
      </w:r>
    </w:p>
    <w:p w:rsidR="005D63C5" w:rsidRPr="005D63C5" w:rsidRDefault="005D63C5" w:rsidP="00590CEF">
      <w:pPr>
        <w:ind w:firstLine="454"/>
        <w:jc w:val="both"/>
        <w:rPr>
          <w:sz w:val="26"/>
          <w:szCs w:val="26"/>
        </w:rPr>
      </w:pPr>
      <w:r w:rsidRPr="005D63C5">
        <w:rPr>
          <w:sz w:val="26"/>
          <w:szCs w:val="26"/>
        </w:rPr>
        <w:t>11</w:t>
      </w:r>
      <w:r>
        <w:rPr>
          <w:sz w:val="26"/>
          <w:szCs w:val="26"/>
        </w:rPr>
        <w:t>.</w:t>
      </w:r>
      <w:r w:rsidRPr="005D63C5">
        <w:rPr>
          <w:sz w:val="26"/>
          <w:szCs w:val="26"/>
        </w:rPr>
        <w:t xml:space="preserve"> Условия поставки:</w:t>
      </w:r>
      <w:r>
        <w:rPr>
          <w:sz w:val="26"/>
          <w:szCs w:val="26"/>
        </w:rPr>
        <w:t xml:space="preserve"> </w:t>
      </w:r>
      <w:r w:rsidR="00F2363B">
        <w:rPr>
          <w:sz w:val="26"/>
          <w:szCs w:val="26"/>
          <w:u w:val="single"/>
        </w:rPr>
        <w:t>самовывоз</w:t>
      </w:r>
      <w:r>
        <w:rPr>
          <w:sz w:val="26"/>
          <w:szCs w:val="26"/>
        </w:rPr>
        <w:t xml:space="preserve">. </w:t>
      </w:r>
    </w:p>
    <w:p w:rsidR="00D17A23" w:rsidRPr="002F31C6" w:rsidRDefault="00D17A23" w:rsidP="00D17A23">
      <w:pPr>
        <w:pStyle w:val="21"/>
        <w:spacing w:after="0"/>
        <w:ind w:left="0" w:firstLine="454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5D63C5">
        <w:rPr>
          <w:sz w:val="26"/>
          <w:szCs w:val="26"/>
        </w:rPr>
        <w:t>2</w:t>
      </w:r>
      <w:r>
        <w:rPr>
          <w:sz w:val="26"/>
          <w:szCs w:val="26"/>
        </w:rPr>
        <w:t xml:space="preserve">. Срок заключения договора: </w:t>
      </w:r>
      <w:r w:rsidRPr="002F31C6">
        <w:rPr>
          <w:sz w:val="26"/>
          <w:szCs w:val="26"/>
          <w:u w:val="single"/>
        </w:rPr>
        <w:t xml:space="preserve">не позднее </w:t>
      </w:r>
      <w:r>
        <w:rPr>
          <w:sz w:val="26"/>
          <w:szCs w:val="26"/>
          <w:u w:val="single"/>
        </w:rPr>
        <w:t>3</w:t>
      </w:r>
      <w:r w:rsidRPr="002F31C6">
        <w:rPr>
          <w:sz w:val="26"/>
          <w:szCs w:val="26"/>
          <w:u w:val="single"/>
        </w:rPr>
        <w:t xml:space="preserve"> </w:t>
      </w:r>
      <w:r w:rsidR="00406B87">
        <w:rPr>
          <w:sz w:val="26"/>
          <w:szCs w:val="26"/>
          <w:u w:val="single"/>
        </w:rPr>
        <w:t>рабочих</w:t>
      </w:r>
      <w:r w:rsidRPr="002F31C6">
        <w:rPr>
          <w:sz w:val="26"/>
          <w:szCs w:val="26"/>
          <w:u w:val="single"/>
        </w:rPr>
        <w:t xml:space="preserve"> дней.</w:t>
      </w:r>
    </w:p>
    <w:p w:rsidR="001E0036" w:rsidRPr="002F31C6" w:rsidRDefault="00D17A23" w:rsidP="001E0036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5D63C5">
        <w:rPr>
          <w:sz w:val="26"/>
          <w:szCs w:val="26"/>
        </w:rPr>
        <w:t>3</w:t>
      </w:r>
      <w:r w:rsidR="001E0036">
        <w:rPr>
          <w:sz w:val="26"/>
          <w:szCs w:val="26"/>
        </w:rPr>
        <w:t xml:space="preserve">. Срок выполнения заказа: </w:t>
      </w:r>
      <w:r w:rsidR="00590CEF">
        <w:rPr>
          <w:sz w:val="26"/>
          <w:szCs w:val="26"/>
          <w:u w:val="single"/>
        </w:rPr>
        <w:t xml:space="preserve">не более </w:t>
      </w:r>
      <w:r w:rsidR="004B1287">
        <w:rPr>
          <w:sz w:val="26"/>
          <w:szCs w:val="26"/>
          <w:u w:val="single"/>
        </w:rPr>
        <w:t>30</w:t>
      </w:r>
      <w:r w:rsidR="00590CEF">
        <w:rPr>
          <w:sz w:val="26"/>
          <w:szCs w:val="26"/>
          <w:u w:val="single"/>
        </w:rPr>
        <w:t xml:space="preserve"> </w:t>
      </w:r>
      <w:r w:rsidR="004B1287">
        <w:rPr>
          <w:sz w:val="26"/>
          <w:szCs w:val="26"/>
          <w:u w:val="single"/>
        </w:rPr>
        <w:t>календарных</w:t>
      </w:r>
      <w:r w:rsidR="00590CEF">
        <w:rPr>
          <w:sz w:val="26"/>
          <w:szCs w:val="26"/>
          <w:u w:val="single"/>
        </w:rPr>
        <w:t xml:space="preserve"> дней со дня </w:t>
      </w:r>
      <w:r w:rsidR="00406B87">
        <w:rPr>
          <w:sz w:val="26"/>
          <w:szCs w:val="26"/>
          <w:u w:val="single"/>
        </w:rPr>
        <w:t>поступления предоплаты</w:t>
      </w:r>
      <w:r w:rsidR="00590CEF">
        <w:rPr>
          <w:sz w:val="26"/>
          <w:szCs w:val="26"/>
          <w:u w:val="single"/>
        </w:rPr>
        <w:t>.</w:t>
      </w:r>
    </w:p>
    <w:p w:rsidR="001E0036" w:rsidRDefault="004D46B9" w:rsidP="001E0036">
      <w:pPr>
        <w:pStyle w:val="a5"/>
        <w:spacing w:after="0"/>
        <w:ind w:left="0" w:firstLine="454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5D63C5">
        <w:rPr>
          <w:sz w:val="26"/>
          <w:szCs w:val="26"/>
        </w:rPr>
        <w:t>4</w:t>
      </w:r>
      <w:r w:rsidR="001E0036" w:rsidRPr="002F31C6">
        <w:rPr>
          <w:sz w:val="26"/>
          <w:szCs w:val="26"/>
        </w:rPr>
        <w:t xml:space="preserve">. Организатор имеет право отменить </w:t>
      </w:r>
      <w:r w:rsidR="00CD4304">
        <w:rPr>
          <w:sz w:val="26"/>
          <w:szCs w:val="26"/>
        </w:rPr>
        <w:t xml:space="preserve">приглашение по процедуре маркетинговых исследований </w:t>
      </w:r>
      <w:r w:rsidR="001E0036" w:rsidRPr="002F31C6">
        <w:rPr>
          <w:sz w:val="26"/>
          <w:szCs w:val="26"/>
        </w:rPr>
        <w:t>в любое время без возмещения участникам убытков.</w:t>
      </w:r>
    </w:p>
    <w:p w:rsidR="005D63C5" w:rsidRPr="002F31C6" w:rsidRDefault="005D63C5" w:rsidP="001E0036">
      <w:pPr>
        <w:pStyle w:val="a5"/>
        <w:spacing w:after="0"/>
        <w:ind w:left="0" w:firstLine="454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406B87">
        <w:rPr>
          <w:sz w:val="26"/>
          <w:szCs w:val="26"/>
        </w:rPr>
        <w:t>5</w:t>
      </w:r>
      <w:r>
        <w:rPr>
          <w:sz w:val="26"/>
          <w:szCs w:val="26"/>
        </w:rPr>
        <w:t xml:space="preserve">. Список поставщиков: </w:t>
      </w:r>
    </w:p>
    <w:p w:rsidR="001E0036" w:rsidRDefault="005E0E81" w:rsidP="003F079A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</w:p>
    <w:p w:rsidR="003F079A" w:rsidRDefault="003F079A" w:rsidP="003F079A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</w:p>
    <w:p w:rsidR="003F079A" w:rsidRDefault="003F079A" w:rsidP="001E0036">
      <w:pPr>
        <w:ind w:firstLine="454"/>
        <w:jc w:val="both"/>
        <w:rPr>
          <w:sz w:val="26"/>
          <w:szCs w:val="26"/>
        </w:rPr>
      </w:pPr>
    </w:p>
    <w:p w:rsidR="001E0036" w:rsidRPr="005C048C" w:rsidRDefault="00F44E4C" w:rsidP="005C048C">
      <w:pPr>
        <w:ind w:firstLine="454"/>
        <w:jc w:val="both"/>
        <w:rPr>
          <w:b/>
          <w:sz w:val="26"/>
          <w:szCs w:val="26"/>
        </w:rPr>
      </w:pPr>
      <w:r>
        <w:rPr>
          <w:sz w:val="26"/>
          <w:szCs w:val="26"/>
        </w:rPr>
        <w:t>Главный инженер                                           Дехтяренко В.С.</w:t>
      </w:r>
      <w:r w:rsidR="001E0036">
        <w:t xml:space="preserve">              </w:t>
      </w:r>
      <w:r w:rsidR="001E0036">
        <w:rPr>
          <w:b/>
          <w:sz w:val="26"/>
          <w:szCs w:val="26"/>
        </w:rPr>
        <w:t xml:space="preserve">                                                             </w:t>
      </w:r>
    </w:p>
    <w:sectPr w:rsidR="001E0036" w:rsidRPr="005C048C" w:rsidSect="004A713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, sans-serif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compatSetting w:name="compatibilityMode" w:uri="http://schemas.microsoft.com/office/word" w:val="12"/>
  </w:compat>
  <w:rsids>
    <w:rsidRoot w:val="001E0036"/>
    <w:rsid w:val="00051DDF"/>
    <w:rsid w:val="000E0A62"/>
    <w:rsid w:val="001367BE"/>
    <w:rsid w:val="001A24A0"/>
    <w:rsid w:val="001E0036"/>
    <w:rsid w:val="00253002"/>
    <w:rsid w:val="00397EE3"/>
    <w:rsid w:val="003A1D21"/>
    <w:rsid w:val="003D642F"/>
    <w:rsid w:val="003E533B"/>
    <w:rsid w:val="003F079A"/>
    <w:rsid w:val="00406B87"/>
    <w:rsid w:val="00476681"/>
    <w:rsid w:val="004A713A"/>
    <w:rsid w:val="004B1287"/>
    <w:rsid w:val="004D46B9"/>
    <w:rsid w:val="00590CEF"/>
    <w:rsid w:val="005B2B15"/>
    <w:rsid w:val="005C048C"/>
    <w:rsid w:val="005D63C5"/>
    <w:rsid w:val="005E0E81"/>
    <w:rsid w:val="0063448C"/>
    <w:rsid w:val="00637556"/>
    <w:rsid w:val="00637D46"/>
    <w:rsid w:val="007309B6"/>
    <w:rsid w:val="007E5BAC"/>
    <w:rsid w:val="0082454A"/>
    <w:rsid w:val="00895A89"/>
    <w:rsid w:val="008F0BCD"/>
    <w:rsid w:val="009264FA"/>
    <w:rsid w:val="009D33DA"/>
    <w:rsid w:val="00A102AF"/>
    <w:rsid w:val="00B310E3"/>
    <w:rsid w:val="00CD4304"/>
    <w:rsid w:val="00CF3C02"/>
    <w:rsid w:val="00D17A23"/>
    <w:rsid w:val="00D357D0"/>
    <w:rsid w:val="00F031B1"/>
    <w:rsid w:val="00F2363B"/>
    <w:rsid w:val="00F44E4C"/>
    <w:rsid w:val="00F5753A"/>
    <w:rsid w:val="00FC7162"/>
    <w:rsid w:val="00FF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9C94E"/>
  <w15:docId w15:val="{6A7D7400-D7A0-47A3-9FFC-17593784C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0036"/>
    <w:pPr>
      <w:keepNext/>
      <w:outlineLv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003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ody Text"/>
    <w:basedOn w:val="a"/>
    <w:link w:val="a4"/>
    <w:rsid w:val="001E0036"/>
    <w:pPr>
      <w:suppressAutoHyphens/>
      <w:spacing w:after="120"/>
    </w:pPr>
    <w:rPr>
      <w:lang w:eastAsia="ar-SA"/>
    </w:rPr>
  </w:style>
  <w:style w:type="character" w:customStyle="1" w:styleId="a4">
    <w:name w:val="Основной текст Знак"/>
    <w:basedOn w:val="a0"/>
    <w:link w:val="a3"/>
    <w:rsid w:val="001E003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Маркированный список 21"/>
    <w:basedOn w:val="a"/>
    <w:rsid w:val="001E0036"/>
    <w:pPr>
      <w:suppressAutoHyphens/>
      <w:spacing w:after="120"/>
      <w:ind w:left="566" w:hanging="283"/>
    </w:pPr>
    <w:rPr>
      <w:lang w:eastAsia="ar-SA"/>
    </w:rPr>
  </w:style>
  <w:style w:type="paragraph" w:styleId="a5">
    <w:name w:val="Body Text Indent"/>
    <w:basedOn w:val="a"/>
    <w:link w:val="a6"/>
    <w:rsid w:val="001E0036"/>
    <w:pPr>
      <w:suppressAutoHyphens/>
      <w:spacing w:after="120"/>
      <w:ind w:left="283"/>
    </w:pPr>
    <w:rPr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1E003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rsid w:val="001E0036"/>
    <w:rPr>
      <w:color w:val="0563C1"/>
      <w:u w:val="single"/>
    </w:rPr>
  </w:style>
  <w:style w:type="paragraph" w:styleId="a8">
    <w:name w:val="No Spacing"/>
    <w:uiPriority w:val="1"/>
    <w:qFormat/>
    <w:rsid w:val="001E0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uiPriority w:val="20"/>
    <w:qFormat/>
    <w:rsid w:val="001E0036"/>
    <w:rPr>
      <w:i/>
      <w:iCs/>
    </w:rPr>
  </w:style>
  <w:style w:type="paragraph" w:styleId="aa">
    <w:name w:val="Title"/>
    <w:basedOn w:val="a"/>
    <w:link w:val="ab"/>
    <w:uiPriority w:val="99"/>
    <w:qFormat/>
    <w:rsid w:val="004A713A"/>
    <w:pPr>
      <w:ind w:firstLine="567"/>
      <w:jc w:val="center"/>
    </w:pPr>
    <w:rPr>
      <w:b/>
      <w:szCs w:val="20"/>
    </w:rPr>
  </w:style>
  <w:style w:type="character" w:customStyle="1" w:styleId="ac">
    <w:name w:val="Название Знак"/>
    <w:basedOn w:val="a0"/>
    <w:uiPriority w:val="10"/>
    <w:rsid w:val="004A713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b">
    <w:name w:val="Заголовок Знак"/>
    <w:link w:val="aa"/>
    <w:uiPriority w:val="99"/>
    <w:locked/>
    <w:rsid w:val="004A713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E533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E533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C2420-E77E-469A-87DD-0A2577E46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ОМТС</dc:creator>
  <cp:keywords/>
  <dc:description/>
  <cp:lastModifiedBy>Крупица М. Ф.</cp:lastModifiedBy>
  <cp:revision>14</cp:revision>
  <cp:lastPrinted>2020-09-15T06:48:00Z</cp:lastPrinted>
  <dcterms:created xsi:type="dcterms:W3CDTF">2020-04-02T05:55:00Z</dcterms:created>
  <dcterms:modified xsi:type="dcterms:W3CDTF">2021-02-11T12:46:00Z</dcterms:modified>
</cp:coreProperties>
</file>